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32" w:rsidRPr="00314432" w:rsidRDefault="00314432" w:rsidP="00314432">
      <w:pPr>
        <w:spacing w:after="0" w:line="240" w:lineRule="auto"/>
        <w:ind w:left="284" w:right="-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432">
        <w:rPr>
          <w:rFonts w:ascii="Times New Roman" w:hAnsi="Times New Roman" w:cs="Times New Roman"/>
          <w:b/>
          <w:sz w:val="24"/>
          <w:szCs w:val="24"/>
        </w:rPr>
        <w:t xml:space="preserve">Оснащение учебных и специализированных </w:t>
      </w:r>
      <w:r w:rsidR="00AB4B2C">
        <w:rPr>
          <w:rFonts w:ascii="Times New Roman" w:hAnsi="Times New Roman" w:cs="Times New Roman"/>
          <w:b/>
          <w:sz w:val="24"/>
          <w:szCs w:val="24"/>
        </w:rPr>
        <w:t>кабинетов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BE054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BE054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Сосновск</w:t>
      </w:r>
      <w:r w:rsidR="00BE0545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BE0545">
        <w:rPr>
          <w:rFonts w:ascii="Times New Roman" w:hAnsi="Times New Roman" w:cs="Times New Roman"/>
          <w:b/>
          <w:sz w:val="24"/>
          <w:szCs w:val="24"/>
        </w:rPr>
        <w:t>»</w:t>
      </w:r>
      <w:r w:rsidRPr="00314432">
        <w:rPr>
          <w:rFonts w:ascii="Times New Roman" w:hAnsi="Times New Roman" w:cs="Times New Roman"/>
          <w:b/>
          <w:sz w:val="24"/>
          <w:szCs w:val="24"/>
        </w:rPr>
        <w:t>, используемых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432">
        <w:rPr>
          <w:rFonts w:ascii="Times New Roman" w:hAnsi="Times New Roman" w:cs="Times New Roman"/>
          <w:b/>
          <w:sz w:val="24"/>
          <w:szCs w:val="24"/>
        </w:rPr>
        <w:t>реализации образовательных программ</w:t>
      </w:r>
      <w:r w:rsidR="00BE0545">
        <w:rPr>
          <w:rFonts w:ascii="Times New Roman" w:hAnsi="Times New Roman" w:cs="Times New Roman"/>
          <w:b/>
          <w:sz w:val="24"/>
          <w:szCs w:val="24"/>
        </w:rPr>
        <w:t xml:space="preserve"> начального общего, основного общего, среднего общего образования,  </w:t>
      </w:r>
      <w:r w:rsidR="00BE0545" w:rsidRPr="00BE0545">
        <w:rPr>
          <w:rFonts w:ascii="Times New Roman" w:hAnsi="Times New Roman" w:cs="Times New Roman"/>
          <w:b/>
          <w:sz w:val="24"/>
          <w:szCs w:val="24"/>
        </w:rPr>
        <w:t>в том числе приспособленных для использования инвалидами и лицами с ограниченными возможностями здоровья</w:t>
      </w:r>
      <w:r w:rsidRPr="0031443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1"/>
        <w:gridCol w:w="3780"/>
        <w:gridCol w:w="1940"/>
      </w:tblGrid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Виды учебных помещений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Виды оборудования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% оснащенности</w:t>
            </w:r>
          </w:p>
        </w:tc>
      </w:tr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789" w:type="dxa"/>
          </w:tcPr>
          <w:p w:rsidR="00314432" w:rsidRPr="00314432" w:rsidRDefault="00314432" w:rsidP="00D47F33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Набор по механике-1шт.</w:t>
            </w:r>
            <w:proofErr w:type="gram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абор грузов-1шт.,набор по интерференции-1,набор по поляризации-1,осциллограф-1, спектроскоп-1,электроскоп-2,генератор постоянного тока-2,штативы-6,комплект посуды-1,вольтметр с гальванометром-1,прибор для демонстрации законов механики-1,прибор для демонстрации давления жидкости-1,набор линз и зеркал-1,амперметр-10,вольтметр-10,динамометры-12,набор грузов по механике-15,комплекты проводов-1,калориметры-6, маркерная доска – 1</w:t>
            </w:r>
            <w:r w:rsidR="00D47F33">
              <w:rPr>
                <w:rFonts w:ascii="Times New Roman" w:hAnsi="Times New Roman" w:cs="Times New Roman"/>
                <w:sz w:val="24"/>
                <w:szCs w:val="24"/>
              </w:rPr>
              <w:t xml:space="preserve">шт.,компьютеры -4 </w:t>
            </w:r>
            <w:proofErr w:type="spellStart"/>
            <w:r w:rsidR="00D47F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D47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7F33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телевизор-1 шт., оборудование для дистанционного  обучения-1комплект.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Шкаф вытяжной-1,штативы-10шт., спиртовки-4шт.</w:t>
            </w:r>
            <w:proofErr w:type="gram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абор посуды-1,пробирки с газоотводными трубками-24шт., набор индикаторов-1шт., набор фильтров-1 шт., измерительные цилиндры-4шт., компьютер – 1,  </w:t>
            </w:r>
            <w:proofErr w:type="spell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- 1, экран настенный – 1 шт.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14432" w:rsidRPr="00314432" w:rsidTr="00D6797F">
        <w:trPr>
          <w:trHeight w:val="920"/>
        </w:trPr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3789" w:type="dxa"/>
          </w:tcPr>
          <w:p w:rsidR="00314432" w:rsidRPr="00314432" w:rsidRDefault="00314432" w:rsidP="00EA54DD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Компъютеры-4шт., принтеры-2шт., скане</w:t>
            </w:r>
            <w:r w:rsidR="00EA54DD">
              <w:rPr>
                <w:rFonts w:ascii="Times New Roman" w:hAnsi="Times New Roman" w:cs="Times New Roman"/>
                <w:sz w:val="24"/>
                <w:szCs w:val="24"/>
              </w:rPr>
              <w:t xml:space="preserve">р-1шт., </w:t>
            </w:r>
            <w:proofErr w:type="spellStart"/>
            <w:r w:rsidR="00EA54D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EA54D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проектор1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шт., телевизор-1шт.,</w:t>
            </w:r>
            <w:r w:rsidRPr="00314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-проигыватель-1шт., ноутбук – 2 </w:t>
            </w:r>
            <w:r w:rsidRPr="003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70%</w:t>
            </w:r>
          </w:p>
        </w:tc>
      </w:tr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начальных классов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1 кабинет начальных классов:</w:t>
            </w:r>
          </w:p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Печатные пособия:1Демонстрационные карточки печатных букв. 2Картинный словарь.3Картины по развитию речи.4Касса букв.5Словарные слова. 6 Набор сюжетных картинок. Картинный словарь</w:t>
            </w:r>
            <w:proofErr w:type="gram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аблицы:1Русский алфавит.3 Соединения букв. Диск Трудные звуки. Учимся говорить правильно. Портреты русских и зарубежных писателей и поэтов. Таблицы, предметные картинки. Наглядное пособие для изучения состава числа. Демонстрационная числовая линейка с делением от 1-100. Карточки с целыми десятками и пустые. Счётный материал от 0-100., компьютер – 2 </w:t>
            </w:r>
            <w:proofErr w:type="spellStart"/>
            <w:proofErr w:type="gram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- 1, интерактивная приставка – 1,  маркерная доска – 1 шт.,  экран настенный – 1 шт.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Верстаки-11шт., станок токарный-1., станок фрезерный-1шт.</w:t>
            </w:r>
            <w:proofErr w:type="gram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танок заточной-2шт.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Маты-8шт., мячи-16, стойка для прыжков в высоту-1шт., скамейки-4шт., канат-1, стенка гимнастическая-3шт., обручи-10,скакалки-10, гири-2, штанга-1шт.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14432" w:rsidRPr="00314432" w:rsidTr="00D6797F">
        <w:trPr>
          <w:trHeight w:val="2820"/>
        </w:trPr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математики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пособия. Таблицы по математике 5-6 </w:t>
            </w:r>
            <w:proofErr w:type="spell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. портреты выдающихся деятелей математики. Справочные пособия (энциклопедии, словари, сборники основных формул) Таблицы по математике для 5-6 </w:t>
            </w:r>
            <w:proofErr w:type="spell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. Демонстрационные модели тел. Печатные пособия. Таблицы по алгебре для 7-9 </w:t>
            </w:r>
            <w:proofErr w:type="spell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Электронный учебник-справочник «Алгебра 7-11 </w:t>
            </w:r>
            <w:proofErr w:type="spell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» Печатные пособия. Таблицы по геометрии.  Компакт диски:  «Геометрия 7-11 </w:t>
            </w:r>
            <w:proofErr w:type="spell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.», «Живая геометрия»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314432" w:rsidRPr="00314432" w:rsidTr="00D6797F">
        <w:trPr>
          <w:trHeight w:val="4674"/>
        </w:trPr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географии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пособия по географии. Карты мира: Агропромышленный комплекс, земельные ресурсы, климатическая, природные зоны и биологические ресурсы, растительности, тектоника и минеральные ресурсы, физическая, Россия. </w:t>
            </w:r>
            <w:proofErr w:type="gram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и учебно-лабораторное оборудование: компас ученический,  линейка визирная, глобус Земли физический (масштаб 1: 30 000 000),  глобус Земли физический лабораторный (для раздачи учащимся)  (масштаб 1: 50 000 000),  модель вулкана,  коллекция горных пород и минералов,  коллекция полезных ископаемых различных типов.</w:t>
            </w:r>
            <w:proofErr w:type="gram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пособия: карты мира: административная, Европейский Север России (комплексная карта), машиностроение и металлообработка, </w:t>
            </w:r>
            <w:proofErr w:type="spell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 России (комплексная карта),  компьютер – 1,  </w:t>
            </w:r>
            <w:proofErr w:type="spell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– 1,  экран настенный – 1 шт.</w:t>
            </w:r>
            <w:proofErr w:type="gramEnd"/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314432" w:rsidRPr="00314432" w:rsidTr="00D6797F">
        <w:trPr>
          <w:trHeight w:val="356"/>
        </w:trPr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русского языка и литературы</w:t>
            </w: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Телевизор, DVD-плеер,</w:t>
            </w:r>
          </w:p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центр,  компьютер – 1,  </w:t>
            </w:r>
            <w:proofErr w:type="spellStart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1443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– 1,  экран настенный – 1 шт., набор таблиц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14432" w:rsidRPr="00314432" w:rsidTr="00D6797F">
        <w:tc>
          <w:tcPr>
            <w:tcW w:w="3888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314432" w:rsidRPr="00314432" w:rsidRDefault="00314432" w:rsidP="00D6797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944" w:type="dxa"/>
          </w:tcPr>
          <w:p w:rsidR="00314432" w:rsidRPr="00314432" w:rsidRDefault="00314432" w:rsidP="00D6797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43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314432" w:rsidRPr="00314432" w:rsidRDefault="00314432" w:rsidP="00314432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AF121E" w:rsidRDefault="00AF121E"/>
    <w:sectPr w:rsidR="00AF121E" w:rsidSect="00AF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432"/>
    <w:rsid w:val="00314432"/>
    <w:rsid w:val="00AB4B2C"/>
    <w:rsid w:val="00AF121E"/>
    <w:rsid w:val="00BE0545"/>
    <w:rsid w:val="00D47F33"/>
    <w:rsid w:val="00EA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First1</dc:creator>
  <cp:keywords/>
  <dc:description/>
  <cp:lastModifiedBy>Windows User</cp:lastModifiedBy>
  <cp:revision>6</cp:revision>
  <dcterms:created xsi:type="dcterms:W3CDTF">2013-12-08T19:07:00Z</dcterms:created>
  <dcterms:modified xsi:type="dcterms:W3CDTF">2020-04-28T14:05:00Z</dcterms:modified>
</cp:coreProperties>
</file>